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AA" w:rsidRPr="009C2F0A" w:rsidRDefault="007F1AA5" w:rsidP="007F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Правилника о садржини, начину и поступку израде докумената просторног и урбанистичког планирањ</w:t>
      </w:r>
      <w:r w:rsidR="00DE2B95"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("Службени гласник РС" број </w:t>
      </w:r>
      <w:r w:rsidR="00DE2B95" w:rsidRPr="009C2F0A">
        <w:rPr>
          <w:rFonts w:ascii="Times New Roman" w:eastAsia="Times New Roman" w:hAnsi="Times New Roman" w:cs="Times New Roman"/>
          <w:sz w:val="24"/>
          <w:szCs w:val="24"/>
          <w:lang w:val="sr-Latn-RS"/>
        </w:rPr>
        <w:t>32</w:t>
      </w:r>
      <w:r w:rsidR="00DE2B95"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>/201</w:t>
      </w:r>
      <w:r w:rsidR="00DE2B95" w:rsidRPr="009C2F0A"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Pr="009C2F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Градска управа за урбанизам и грађевинске послове Града Новог Сада</w:t>
      </w:r>
      <w:r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оглашава да ће се</w:t>
      </w:r>
    </w:p>
    <w:p w:rsidR="00635D71" w:rsidRDefault="00635D71" w:rsidP="007F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666621" w:rsidRDefault="00666621" w:rsidP="007F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7F1AA5" w:rsidRPr="00E95B8B" w:rsidRDefault="008B40FD" w:rsidP="007F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  <w:t>131</w:t>
      </w:r>
      <w:r w:rsidR="007F1AA5" w:rsidRPr="00E95B8B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. СЕДНИЦА КОМИСИЈЕ ЗА ПЛАНОВЕ </w:t>
      </w:r>
    </w:p>
    <w:p w:rsidR="007F1AA5" w:rsidRPr="00E95B8B" w:rsidRDefault="007F1AA5" w:rsidP="007F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  <w:r w:rsidRPr="00E95B8B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СКУПШТИНЕ ГРАДА НОВОГ САДА</w:t>
      </w:r>
    </w:p>
    <w:p w:rsidR="007F1AA5" w:rsidRPr="00E95B8B" w:rsidRDefault="007F1AA5" w:rsidP="007F1AA5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16A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ОДРЖАТИ У</w:t>
      </w:r>
      <w:r w:rsidRPr="00E95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A5FE5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ЧЕТВРТАК</w:t>
      </w:r>
      <w:r w:rsidRPr="00E95B8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="008B40FD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20</w:t>
      </w:r>
      <w:r w:rsidR="00FF577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="008B40FD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маја</w:t>
      </w:r>
      <w:r w:rsidRPr="00E95B8B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E95B8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</w:t>
      </w:r>
      <w:r w:rsidR="002E06FD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21</w:t>
      </w:r>
      <w:r w:rsidRPr="00E95B8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ГОДИНЕ</w:t>
      </w:r>
      <w:r w:rsidRPr="00E95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:rsidR="0086114A" w:rsidRDefault="007F1AA5" w:rsidP="0086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 w:rsidRPr="00603F1E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У ЗГРАДИ</w:t>
      </w:r>
      <w:r w:rsidR="00AF6795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="003504BD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ЈП „</w:t>
      </w:r>
      <w:r w:rsidR="0086114A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СПОРТСКИ И ПОСЛОВНИ ЦЕНТАР ВОЈВОДИНА“</w:t>
      </w:r>
    </w:p>
    <w:p w:rsidR="0086114A" w:rsidRDefault="0086114A" w:rsidP="0086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НОВИ САД, УЛИЦА СУТЈЕСКА БРОЈ 2,</w:t>
      </w:r>
    </w:p>
    <w:p w:rsidR="007F1AA5" w:rsidRDefault="0086114A" w:rsidP="0086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У АМФИТЕАТРУ НА </w:t>
      </w:r>
      <w:r w:rsidR="00AF679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 </w:t>
      </w:r>
      <w:r w:rsidR="00254D3D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7F1AA5" w:rsidRPr="00603F1E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СПРАТУ</w:t>
      </w:r>
      <w:r w:rsidR="007F1AA5" w:rsidRPr="00603F1E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, </w:t>
      </w:r>
    </w:p>
    <w:p w:rsidR="007F1AA5" w:rsidRPr="00603F1E" w:rsidRDefault="007F1AA5" w:rsidP="007F1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603F1E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СА ПОЧЕТКОМ У </w:t>
      </w:r>
      <w:r w:rsidR="00613827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09</w:t>
      </w:r>
      <w:r w:rsidRPr="00603F1E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,00 </w:t>
      </w:r>
      <w:r w:rsidRPr="00603F1E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ЧАСОВА</w:t>
      </w:r>
    </w:p>
    <w:p w:rsidR="007F1AA5" w:rsidRDefault="007F1AA5" w:rsidP="007F1AA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bookmarkStart w:id="0" w:name="_GoBack"/>
      <w:bookmarkEnd w:id="0"/>
    </w:p>
    <w:p w:rsidR="00635D71" w:rsidRPr="009C2F0A" w:rsidRDefault="007F1AA5" w:rsidP="0063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јавном делу седнице ће се </w:t>
      </w:r>
      <w:r w:rsidR="00B41C1B"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разматрати</w:t>
      </w:r>
      <w:r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7F1AA5" w:rsidRPr="00E95B8B" w:rsidRDefault="007F1AA5" w:rsidP="007F1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8B40FD" w:rsidRPr="008B40FD" w:rsidRDefault="002E06FD" w:rsidP="008B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06FD">
        <w:rPr>
          <w:rFonts w:ascii="Times New Roman" w:eastAsia="Times New Roman" w:hAnsi="Times New Roman" w:cs="Times New Roman"/>
          <w:sz w:val="24"/>
          <w:szCs w:val="24"/>
          <w:lang w:val="sr-Cyrl-CS"/>
        </w:rPr>
        <w:t>1.</w:t>
      </w:r>
      <w:r w:rsidRPr="002E06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B40FD" w:rsidRPr="008B40FD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поднетих примедби, предлога и сугестија на Нацрт плана детаљне регулације простора за вишепородично становање и парковске површине „Роткварија“ у Новом Саду, након јавног увида (јавни део седнице),</w:t>
      </w:r>
    </w:p>
    <w:p w:rsidR="008B40FD" w:rsidRPr="008B40FD" w:rsidRDefault="008B40FD" w:rsidP="008B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40FD">
        <w:rPr>
          <w:rFonts w:ascii="Times New Roman" w:eastAsia="Times New Roman" w:hAnsi="Times New Roman" w:cs="Times New Roman"/>
          <w:sz w:val="24"/>
          <w:szCs w:val="24"/>
          <w:lang w:val="sr-Cyrl-CS"/>
        </w:rPr>
        <w:t>2.</w:t>
      </w:r>
      <w:r w:rsidRPr="008B4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Разматрање поднетих примедби, предлога и сугестија на Нацрт плана детаљне регулације дела Авијатичарског насеља и Детелинаре у Новом Саду, након јавног увида (јавни део седнице),</w:t>
      </w:r>
    </w:p>
    <w:p w:rsidR="008B40FD" w:rsidRPr="008B40FD" w:rsidRDefault="008B40FD" w:rsidP="008B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40FD">
        <w:rPr>
          <w:rFonts w:ascii="Times New Roman" w:eastAsia="Times New Roman" w:hAnsi="Times New Roman" w:cs="Times New Roman"/>
          <w:sz w:val="24"/>
          <w:szCs w:val="24"/>
          <w:lang w:val="sr-Cyrl-CS"/>
        </w:rPr>
        <w:t>3.</w:t>
      </w:r>
      <w:r w:rsidRPr="008B4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Разматрање поднетих примедби, предлога и сугестија на Нацрт плана детаљне регулације дела подручја Алибеговца, југоисточно од пута на катастарској парцели број 4497 КО Петроварадин у Петроварадину (јавни део седнице),</w:t>
      </w:r>
    </w:p>
    <w:p w:rsidR="008B40FD" w:rsidRPr="008B40FD" w:rsidRDefault="008B40FD" w:rsidP="008B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40FD">
        <w:rPr>
          <w:rFonts w:ascii="Times New Roman" w:eastAsia="Times New Roman" w:hAnsi="Times New Roman" w:cs="Times New Roman"/>
          <w:sz w:val="24"/>
          <w:szCs w:val="24"/>
          <w:lang w:val="sr-Cyrl-CS"/>
        </w:rPr>
        <w:t>4.</w:t>
      </w:r>
      <w:r w:rsidRPr="008B4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Разматрање поднетих примедби, предлога и сугестија на Нацрт одлуке о изменама и допунама плана генералне регулације насељеног места Футог (локалитет северно од улице Моше Пијаде), након јавног увида (јавни део седнице),</w:t>
      </w:r>
    </w:p>
    <w:p w:rsidR="008B40FD" w:rsidRPr="008B40FD" w:rsidRDefault="008B40FD" w:rsidP="008B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40FD">
        <w:rPr>
          <w:rFonts w:ascii="Times New Roman" w:eastAsia="Times New Roman" w:hAnsi="Times New Roman" w:cs="Times New Roman"/>
          <w:sz w:val="24"/>
          <w:szCs w:val="24"/>
          <w:lang w:val="sr-Cyrl-CS"/>
        </w:rPr>
        <w:t>5.</w:t>
      </w:r>
      <w:r w:rsidRPr="008B4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Разматрање поднетих примедби, предлога и сугестија на Нацрт плана детаљне регулације Ветерничке рампе у Новом Саду, након јавног увида (јавни део седнице),</w:t>
      </w:r>
    </w:p>
    <w:p w:rsidR="004E5CD2" w:rsidRDefault="008B40FD" w:rsidP="008B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40FD">
        <w:rPr>
          <w:rFonts w:ascii="Times New Roman" w:eastAsia="Times New Roman" w:hAnsi="Times New Roman" w:cs="Times New Roman"/>
          <w:sz w:val="24"/>
          <w:szCs w:val="24"/>
          <w:lang w:val="sr-Cyrl-CS"/>
        </w:rPr>
        <w:t>6.</w:t>
      </w:r>
      <w:r w:rsidRPr="008B4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Разматрање Урбанистички пројекат за изградњу стамбених објеката спратности По+П+4+Пк(5) на катастарским парцелама бр. 3389 и 3390 К.О. Нови Сад I у Новом Саду, након одржане јавне презентације (затворени део седнице).</w:t>
      </w:r>
    </w:p>
    <w:p w:rsidR="00AE7A7F" w:rsidRPr="003504BD" w:rsidRDefault="00AE7A7F" w:rsidP="0035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1AA5" w:rsidRPr="00AF6795" w:rsidRDefault="007F1AA5" w:rsidP="007F1AA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>Нацрт</w:t>
      </w:r>
      <w:r w:rsidR="004E5C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плана</w:t>
      </w:r>
      <w:r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</w:t>
      </w:r>
      <w:r w:rsidR="004E5CD2">
        <w:rPr>
          <w:rFonts w:ascii="Times New Roman" w:eastAsia="Times New Roman" w:hAnsi="Times New Roman" w:cs="Times New Roman"/>
          <w:sz w:val="24"/>
          <w:szCs w:val="24"/>
          <w:lang w:val="sr-Cyrl-CS"/>
        </w:rPr>
        <w:t>ио је</w:t>
      </w:r>
      <w:r w:rsidR="00254D3D"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5C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изложен </w:t>
      </w:r>
      <w:r w:rsidR="00CB1DDC"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јавни увид, а заинтересована лица, која су у току трајања јавног увида </w:t>
      </w:r>
      <w:r w:rsidR="00FA5FE5">
        <w:rPr>
          <w:rFonts w:ascii="Times New Roman" w:eastAsia="Times New Roman" w:hAnsi="Times New Roman" w:cs="Times New Roman"/>
          <w:sz w:val="24"/>
          <w:szCs w:val="24"/>
          <w:lang w:val="sr-Cyrl-CS"/>
        </w:rPr>
        <w:t>доставила</w:t>
      </w:r>
      <w:r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писане примедбе, имају право да на јавној седници Комисије </w:t>
      </w:r>
      <w:r w:rsidR="009031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планове </w:t>
      </w:r>
      <w:r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>образложе своје примедбе.</w:t>
      </w:r>
      <w:r w:rsidR="007576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свакој поднетој примедби обрађивач планског документа јавно износи свој став.</w:t>
      </w:r>
    </w:p>
    <w:p w:rsidR="007F1AA5" w:rsidRPr="00AF6795" w:rsidRDefault="007F1AA5" w:rsidP="007F1AA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114A" w:rsidRPr="0086114A" w:rsidRDefault="0086114A" w:rsidP="0086114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11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Услед епидемиолошке ситуације у Републици Србији, моле се сва заинтересована физичка и правна лица која желе да </w:t>
      </w:r>
      <w:r w:rsidR="009C2F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присуствују</w:t>
      </w:r>
      <w:r w:rsidRPr="008611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јавној седници Комисије за планове, да сведу број представника на минимум, уз обавезно поштовање прописаних мера заштите</w:t>
      </w:r>
      <w:r w:rsidR="009C2F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  <w:r w:rsidRPr="008611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као и да се пријаве Градској управи за урбанизам и грађевинске послове на</w:t>
      </w:r>
      <w:r w:rsidRPr="008611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hyperlink r:id="rId6" w:history="1">
        <w:r w:rsidRPr="0086114A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RS"/>
          </w:rPr>
          <w:t>planiranje</w:t>
        </w:r>
        <w:r w:rsidRPr="0086114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@uprava.novisad.rs</w:t>
        </w:r>
      </w:hyperlink>
      <w:r w:rsidRPr="00861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1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или на број телефона: 021/423-015. </w:t>
      </w:r>
    </w:p>
    <w:p w:rsidR="0086114A" w:rsidRDefault="0086114A" w:rsidP="007F1AA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917C5" w:rsidRDefault="009917C5" w:rsidP="007F1AA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9917C5" w:rsidSect="00AF6795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52ED"/>
    <w:multiLevelType w:val="hybridMultilevel"/>
    <w:tmpl w:val="0D48EF00"/>
    <w:lvl w:ilvl="0" w:tplc="C7824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8333E"/>
    <w:multiLevelType w:val="hybridMultilevel"/>
    <w:tmpl w:val="1FB83F7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6C4C62"/>
    <w:multiLevelType w:val="hybridMultilevel"/>
    <w:tmpl w:val="8F8EB1A0"/>
    <w:lvl w:ilvl="0" w:tplc="81C034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A5"/>
    <w:rsid w:val="0002043B"/>
    <w:rsid w:val="00041072"/>
    <w:rsid w:val="000D2309"/>
    <w:rsid w:val="000E3117"/>
    <w:rsid w:val="000F6956"/>
    <w:rsid w:val="00122C34"/>
    <w:rsid w:val="001433B5"/>
    <w:rsid w:val="001F0864"/>
    <w:rsid w:val="002141BC"/>
    <w:rsid w:val="00254D3D"/>
    <w:rsid w:val="002B18E8"/>
    <w:rsid w:val="002C41CE"/>
    <w:rsid w:val="002E06FD"/>
    <w:rsid w:val="002E5143"/>
    <w:rsid w:val="003504BD"/>
    <w:rsid w:val="00403182"/>
    <w:rsid w:val="0040519F"/>
    <w:rsid w:val="004578DD"/>
    <w:rsid w:val="0048469F"/>
    <w:rsid w:val="004E5CD2"/>
    <w:rsid w:val="004F0331"/>
    <w:rsid w:val="0061309C"/>
    <w:rsid w:val="00613827"/>
    <w:rsid w:val="00616CC5"/>
    <w:rsid w:val="00635D71"/>
    <w:rsid w:val="00666621"/>
    <w:rsid w:val="0068201F"/>
    <w:rsid w:val="006C0A46"/>
    <w:rsid w:val="006D7BA2"/>
    <w:rsid w:val="006E6479"/>
    <w:rsid w:val="007417D7"/>
    <w:rsid w:val="00757628"/>
    <w:rsid w:val="00767743"/>
    <w:rsid w:val="00793F89"/>
    <w:rsid w:val="007B089D"/>
    <w:rsid w:val="007C36A8"/>
    <w:rsid w:val="007F1AA5"/>
    <w:rsid w:val="007F4BC0"/>
    <w:rsid w:val="0086114A"/>
    <w:rsid w:val="008B40FD"/>
    <w:rsid w:val="009031A9"/>
    <w:rsid w:val="00917CF3"/>
    <w:rsid w:val="009917C5"/>
    <w:rsid w:val="009C2F0A"/>
    <w:rsid w:val="009D3DD7"/>
    <w:rsid w:val="00A11CBD"/>
    <w:rsid w:val="00A45119"/>
    <w:rsid w:val="00A56995"/>
    <w:rsid w:val="00AE7A7F"/>
    <w:rsid w:val="00AF6795"/>
    <w:rsid w:val="00B41C1B"/>
    <w:rsid w:val="00BA0955"/>
    <w:rsid w:val="00BE46C9"/>
    <w:rsid w:val="00C06CA2"/>
    <w:rsid w:val="00C55593"/>
    <w:rsid w:val="00CB1DDC"/>
    <w:rsid w:val="00CE6B7C"/>
    <w:rsid w:val="00CF1212"/>
    <w:rsid w:val="00D44D14"/>
    <w:rsid w:val="00DC3B1C"/>
    <w:rsid w:val="00DD0F7C"/>
    <w:rsid w:val="00DE2B95"/>
    <w:rsid w:val="00E634B5"/>
    <w:rsid w:val="00E77BC5"/>
    <w:rsid w:val="00EA1C60"/>
    <w:rsid w:val="00EC552B"/>
    <w:rsid w:val="00ED25A6"/>
    <w:rsid w:val="00F02664"/>
    <w:rsid w:val="00F162D3"/>
    <w:rsid w:val="00F47C3B"/>
    <w:rsid w:val="00FA57C1"/>
    <w:rsid w:val="00FA5FE5"/>
    <w:rsid w:val="00FB4470"/>
    <w:rsid w:val="00FB6BC4"/>
    <w:rsid w:val="00FD7CAA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iranje@uprava.novisad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Radukin</cp:lastModifiedBy>
  <cp:revision>3</cp:revision>
  <cp:lastPrinted>2019-11-27T10:19:00Z</cp:lastPrinted>
  <dcterms:created xsi:type="dcterms:W3CDTF">2021-05-14T09:04:00Z</dcterms:created>
  <dcterms:modified xsi:type="dcterms:W3CDTF">2021-05-14T09:05:00Z</dcterms:modified>
</cp:coreProperties>
</file>